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106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1236"/>
        <w:gridCol w:w="2088"/>
        <w:gridCol w:w="4086"/>
        <w:gridCol w:w="1207"/>
      </w:tblGrid>
      <w:tr w:rsidR="00CA61E3" w:rsidTr="00781F4D">
        <w:trPr>
          <w:jc w:val="center"/>
        </w:trPr>
        <w:tc>
          <w:tcPr>
            <w:tcW w:w="2049" w:type="dxa"/>
          </w:tcPr>
          <w:p w:rsidR="00CA61E3" w:rsidRPr="00A37544" w:rsidRDefault="00CA61E3" w:rsidP="00781F4D">
            <w:pPr>
              <w:pStyle w:val="lfej"/>
              <w:rPr>
                <w:sz w:val="20"/>
                <w:szCs w:val="20"/>
              </w:rPr>
            </w:pPr>
            <w:r w:rsidRPr="00A37544">
              <w:rPr>
                <w:b/>
                <w:noProof/>
                <w:sz w:val="20"/>
                <w:szCs w:val="20"/>
                <w:lang w:eastAsia="hu-HU"/>
              </w:rPr>
              <w:drawing>
                <wp:anchor distT="0" distB="0" distL="114300" distR="114300" simplePos="0" relativeHeight="251659264" behindDoc="0" locked="0" layoutInCell="1" allowOverlap="1" wp14:anchorId="73CB87EF" wp14:editId="622ACCF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143000" cy="438444"/>
                  <wp:effectExtent l="0" t="0" r="0" b="0"/>
                  <wp:wrapTopAndBottom/>
                  <wp:docPr id="16" name="Kép 16" descr="D:\Iskola\2018-2019\XXVIII. NMMV\Mappa\g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Iskola\2018-2019\XXVIII. NMMV\Mappa\g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38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:rsidR="00CA61E3" w:rsidRDefault="00CA61E3" w:rsidP="00781F4D">
            <w:pPr>
              <w:pStyle w:val="lfej"/>
              <w:spacing w:after="100"/>
              <w:ind w:left="-33" w:right="-352"/>
            </w:pPr>
            <w:r w:rsidRPr="003A6FCE">
              <w:rPr>
                <w:noProof/>
                <w:lang w:eastAsia="hu-HU"/>
              </w:rPr>
              <w:drawing>
                <wp:inline distT="0" distB="0" distL="0" distR="0" wp14:anchorId="1F06045D" wp14:editId="44E21517">
                  <wp:extent cx="645160" cy="474741"/>
                  <wp:effectExtent l="0" t="0" r="2540" b="1905"/>
                  <wp:docPr id="17" name="Kép 17" descr="C:\Users\admin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35" cy="519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</w:tcPr>
          <w:p w:rsidR="00CA61E3" w:rsidRDefault="00CA61E3" w:rsidP="00781F4D">
            <w:pPr>
              <w:pStyle w:val="lfej"/>
              <w:ind w:right="-99"/>
            </w:pPr>
            <w:r>
              <w:rPr>
                <w:b/>
                <w:noProof/>
                <w:sz w:val="28"/>
                <w:szCs w:val="20"/>
                <w:lang w:eastAsia="hu-HU"/>
              </w:rPr>
              <w:drawing>
                <wp:anchor distT="0" distB="0" distL="114300" distR="114300" simplePos="0" relativeHeight="251660288" behindDoc="0" locked="0" layoutInCell="1" allowOverlap="1" wp14:anchorId="304FDAC3" wp14:editId="028848A7">
                  <wp:simplePos x="0" y="0"/>
                  <wp:positionH relativeFrom="page">
                    <wp:posOffset>-434437742</wp:posOffset>
                  </wp:positionH>
                  <wp:positionV relativeFrom="paragraph">
                    <wp:posOffset>0</wp:posOffset>
                  </wp:positionV>
                  <wp:extent cx="1188720" cy="438785"/>
                  <wp:effectExtent l="0" t="0" r="0" b="0"/>
                  <wp:wrapTopAndBottom/>
                  <wp:docPr id="18" name="Kép 18" descr="D:\Iskola\2018-2019\XXVIII. NMMV\Mappa\Logo-RO-FULL-RGB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Iskola\2018-2019\XXVIII. NMMV\Mappa\Logo-RO-FULL-RGB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6" w:type="dxa"/>
          </w:tcPr>
          <w:p w:rsidR="00CA61E3" w:rsidRDefault="00CA61E3" w:rsidP="00781F4D">
            <w:pPr>
              <w:pStyle w:val="lfej"/>
              <w:spacing w:after="100"/>
              <w:ind w:right="-128"/>
              <w:jc w:val="center"/>
            </w:pPr>
            <w:r>
              <w:rPr>
                <w:noProof/>
                <w:lang w:eastAsia="hu-HU"/>
              </w:rPr>
              <w:drawing>
                <wp:inline distT="0" distB="0" distL="0" distR="0" wp14:anchorId="4157F207" wp14:editId="65ECDBB2">
                  <wp:extent cx="2382520" cy="513080"/>
                  <wp:effectExtent l="0" t="0" r="0" b="127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62" cy="55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</w:tcPr>
          <w:p w:rsidR="00CA61E3" w:rsidRDefault="00CA61E3" w:rsidP="00781F4D">
            <w:pPr>
              <w:pStyle w:val="lfej"/>
              <w:spacing w:after="100"/>
              <w:ind w:left="-70" w:right="-31"/>
            </w:pPr>
            <w:r>
              <w:rPr>
                <w:noProof/>
                <w:lang w:eastAsia="hu-HU"/>
              </w:rPr>
              <w:drawing>
                <wp:inline distT="0" distB="0" distL="0" distR="0" wp14:anchorId="4AB534BF" wp14:editId="24B5719C">
                  <wp:extent cx="514444" cy="528320"/>
                  <wp:effectExtent l="0" t="0" r="0" b="5080"/>
                  <wp:docPr id="20" name="Kép 20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515" cy="56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284" w:rsidRPr="00984347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B4284" w:rsidRPr="003C55A7" w:rsidRDefault="007B4284" w:rsidP="007B428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55A7">
        <w:rPr>
          <w:rFonts w:ascii="Times New Roman" w:hAnsi="Times New Roman" w:cs="Times New Roman"/>
          <w:b/>
          <w:sz w:val="26"/>
          <w:szCs w:val="26"/>
        </w:rPr>
        <w:t>FABINYI RUDOLF KÉMIA VERSENY</w:t>
      </w:r>
    </w:p>
    <w:p w:rsidR="007B4284" w:rsidRPr="003C55A7" w:rsidRDefault="002C7465" w:rsidP="007B428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ÁLTALÁNOS ÉS </w:t>
      </w:r>
      <w:bookmarkStart w:id="0" w:name="_GoBack"/>
      <w:bookmarkEnd w:id="0"/>
      <w:r w:rsidR="007B4284" w:rsidRPr="003C55A7">
        <w:rPr>
          <w:rFonts w:ascii="Times New Roman" w:hAnsi="Times New Roman" w:cs="Times New Roman"/>
          <w:b/>
          <w:sz w:val="26"/>
          <w:szCs w:val="26"/>
        </w:rPr>
        <w:t>SZERVETLEN KÉMIA - IX. OSZTÁLY</w:t>
      </w:r>
    </w:p>
    <w:p w:rsidR="001A1864" w:rsidRPr="007B4284" w:rsidRDefault="007B4284" w:rsidP="003C55A7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 w:rsidR="00CA61E3">
        <w:rPr>
          <w:rFonts w:ascii="Times New Roman" w:hAnsi="Times New Roman" w:cs="Times New Roman"/>
          <w:sz w:val="24"/>
          <w:szCs w:val="24"/>
        </w:rPr>
        <w:t>yai Farkas Elméleti Líceum, 2019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 w:rsidR="00CA61E3">
        <w:rPr>
          <w:rFonts w:ascii="Times New Roman" w:hAnsi="Times New Roman" w:cs="Times New Roman"/>
          <w:sz w:val="24"/>
          <w:szCs w:val="24"/>
        </w:rPr>
        <w:t>10-12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4284" w:rsidRPr="007B4284" w:rsidRDefault="000457FC" w:rsidP="003C55A7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Javítókulcs</w:t>
      </w: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B4284">
        <w:rPr>
          <w:rFonts w:ascii="Times New Roman" w:hAnsi="Times New Roman" w:cs="Times New Roman"/>
          <w:b/>
          <w:sz w:val="24"/>
          <w:szCs w:val="24"/>
        </w:rPr>
        <w:t>I.  Felele</w:t>
      </w:r>
      <w:r w:rsidR="00CA61E3">
        <w:rPr>
          <w:rFonts w:ascii="Times New Roman" w:hAnsi="Times New Roman" w:cs="Times New Roman"/>
          <w:b/>
          <w:sz w:val="24"/>
          <w:szCs w:val="24"/>
        </w:rPr>
        <w:t>tválasztásos</w:t>
      </w:r>
      <w:proofErr w:type="gramEnd"/>
      <w:r w:rsidR="00CA61E3">
        <w:rPr>
          <w:rFonts w:ascii="Times New Roman" w:hAnsi="Times New Roman" w:cs="Times New Roman"/>
          <w:b/>
          <w:sz w:val="24"/>
          <w:szCs w:val="24"/>
        </w:rPr>
        <w:t xml:space="preserve"> kérdések</w:t>
      </w:r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CA61E3">
        <w:rPr>
          <w:rFonts w:ascii="Times New Roman" w:hAnsi="Times New Roman" w:cs="Times New Roman"/>
          <w:b/>
          <w:sz w:val="24"/>
          <w:szCs w:val="24"/>
        </w:rPr>
        <w:tab/>
      </w:r>
      <w:r w:rsidR="00CA61E3">
        <w:rPr>
          <w:rFonts w:ascii="Times New Roman" w:hAnsi="Times New Roman" w:cs="Times New Roman"/>
          <w:b/>
          <w:sz w:val="24"/>
          <w:szCs w:val="24"/>
        </w:rPr>
        <w:tab/>
        <w:t>8</w:t>
      </w:r>
      <w:r w:rsidR="00BA1E71">
        <w:rPr>
          <w:rFonts w:ascii="Times New Roman" w:hAnsi="Times New Roman" w:cs="Times New Roman"/>
          <w:b/>
          <w:sz w:val="24"/>
          <w:szCs w:val="24"/>
        </w:rPr>
        <w:t xml:space="preserve">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" w:type="dxa"/>
            <w:vAlign w:val="center"/>
          </w:tcPr>
          <w:p w:rsidR="001C607A" w:rsidRPr="00C62F52" w:rsidRDefault="001C607A" w:rsidP="007B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</w:tr>
      <w:tr w:rsidR="001C607A" w:rsidRPr="007B4284" w:rsidTr="00746348">
        <w:trPr>
          <w:trHeight w:val="283"/>
        </w:trPr>
        <w:tc>
          <w:tcPr>
            <w:tcW w:w="950" w:type="dxa"/>
          </w:tcPr>
          <w:p w:rsidR="001C607A" w:rsidRPr="007B4284" w:rsidRDefault="001C60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907" w:type="dxa"/>
            <w:vAlign w:val="center"/>
          </w:tcPr>
          <w:p w:rsidR="001C607A" w:rsidRPr="007B4284" w:rsidRDefault="00CA61E3" w:rsidP="007B4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:rsidR="007B4284" w:rsidRPr="003C55A7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7B4284" w:rsidRPr="007B4284" w:rsidRDefault="007B4284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B4284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CA61E3" w:rsidRPr="007B4284">
        <w:rPr>
          <w:rFonts w:ascii="Times New Roman" w:hAnsi="Times New Roman" w:cs="Times New Roman"/>
          <w:b/>
          <w:sz w:val="24"/>
          <w:szCs w:val="24"/>
        </w:rPr>
        <w:t>Felele</w:t>
      </w:r>
      <w:r w:rsidR="00CA61E3">
        <w:rPr>
          <w:rFonts w:ascii="Times New Roman" w:hAnsi="Times New Roman" w:cs="Times New Roman"/>
          <w:b/>
          <w:sz w:val="24"/>
          <w:szCs w:val="24"/>
        </w:rPr>
        <w:t>tválasztásos kérdések</w:t>
      </w:r>
      <w:r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9843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4347">
        <w:rPr>
          <w:rFonts w:ascii="Times New Roman" w:hAnsi="Times New Roman" w:cs="Times New Roman"/>
          <w:b/>
          <w:sz w:val="24"/>
          <w:szCs w:val="24"/>
        </w:rPr>
        <w:tab/>
        <w:t>20,75</w:t>
      </w:r>
      <w:r w:rsidR="00BA1E71">
        <w:rPr>
          <w:rFonts w:ascii="Times New Roman" w:hAnsi="Times New Roman" w:cs="Times New Roman"/>
          <w:b/>
          <w:sz w:val="24"/>
          <w:szCs w:val="24"/>
        </w:rPr>
        <w:t xml:space="preserve">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850"/>
        <w:gridCol w:w="850"/>
        <w:gridCol w:w="850"/>
        <w:gridCol w:w="1063"/>
        <w:gridCol w:w="850"/>
        <w:gridCol w:w="850"/>
        <w:gridCol w:w="850"/>
        <w:gridCol w:w="850"/>
      </w:tblGrid>
      <w:tr w:rsidR="00CA61E3" w:rsidRPr="007B4284" w:rsidTr="00CA61E3">
        <w:trPr>
          <w:trHeight w:val="283"/>
        </w:trPr>
        <w:tc>
          <w:tcPr>
            <w:tcW w:w="950" w:type="dxa"/>
          </w:tcPr>
          <w:p w:rsidR="00CA61E3" w:rsidRPr="007B4284" w:rsidRDefault="00CA61E3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63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5.II.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5.III.</w:t>
            </w:r>
          </w:p>
        </w:tc>
        <w:tc>
          <w:tcPr>
            <w:tcW w:w="850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5.IV.</w:t>
            </w:r>
          </w:p>
        </w:tc>
      </w:tr>
      <w:tr w:rsidR="00CA61E3" w:rsidRPr="007B4284" w:rsidTr="00CA61E3">
        <w:trPr>
          <w:trHeight w:val="283"/>
        </w:trPr>
        <w:tc>
          <w:tcPr>
            <w:tcW w:w="950" w:type="dxa"/>
            <w:tcBorders>
              <w:bottom w:val="single" w:sz="18" w:space="0" w:color="auto"/>
            </w:tcBorders>
          </w:tcPr>
          <w:p w:rsidR="00CA61E3" w:rsidRPr="007B4284" w:rsidRDefault="00CA61E3" w:rsidP="00AA0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E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063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C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A61E3" w:rsidRPr="007B4284" w:rsidRDefault="00CA61E3" w:rsidP="00AA0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CA61E3" w:rsidRPr="007B4284" w:rsidTr="00CA61E3">
        <w:trPr>
          <w:trHeight w:val="283"/>
        </w:trPr>
        <w:tc>
          <w:tcPr>
            <w:tcW w:w="950" w:type="dxa"/>
            <w:tcBorders>
              <w:top w:val="single" w:sz="18" w:space="0" w:color="auto"/>
            </w:tcBorders>
          </w:tcPr>
          <w:p w:rsidR="00CA61E3" w:rsidRPr="007B4284" w:rsidRDefault="00CA61E3" w:rsidP="00CA61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62F52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5.V.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63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A61E3" w:rsidRPr="00CA61E3" w:rsidRDefault="00CA61E3" w:rsidP="00CA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</w:tr>
      <w:tr w:rsidR="00CA61E3" w:rsidRPr="007B4284" w:rsidTr="00CA61E3">
        <w:trPr>
          <w:trHeight w:val="283"/>
        </w:trPr>
        <w:tc>
          <w:tcPr>
            <w:tcW w:w="950" w:type="dxa"/>
          </w:tcPr>
          <w:p w:rsidR="00CA61E3" w:rsidRPr="007B4284" w:rsidRDefault="00CA61E3" w:rsidP="00CA61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063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,C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,D,E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,C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,E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  <w:vAlign w:val="center"/>
          </w:tcPr>
          <w:p w:rsidR="00CA61E3" w:rsidRPr="007B4284" w:rsidRDefault="00CA61E3" w:rsidP="00CA6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E</w:t>
            </w:r>
          </w:p>
        </w:tc>
      </w:tr>
    </w:tbl>
    <w:p w:rsidR="007B4284" w:rsidRPr="003C55A7" w:rsidRDefault="007B4284" w:rsidP="00C62F52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7B4284" w:rsidRPr="007B4284" w:rsidRDefault="00CA61E3" w:rsidP="003C55A7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Relációanalízis</w:t>
      </w:r>
      <w:r w:rsidR="007B4284" w:rsidRPr="007B4284">
        <w:rPr>
          <w:rFonts w:ascii="Times New Roman" w:hAnsi="Times New Roman" w:cs="Times New Roman"/>
          <w:b/>
          <w:sz w:val="24"/>
          <w:szCs w:val="24"/>
        </w:rPr>
        <w:t>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11</w:t>
      </w:r>
      <w:r w:rsidR="00BA1E71">
        <w:rPr>
          <w:rFonts w:ascii="Times New Roman" w:hAnsi="Times New Roman" w:cs="Times New Roman"/>
          <w:b/>
          <w:sz w:val="24"/>
          <w:szCs w:val="24"/>
        </w:rPr>
        <w:t xml:space="preserve"> 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CA61E3" w:rsidRPr="007B4284" w:rsidTr="00EC7DB5">
        <w:trPr>
          <w:trHeight w:val="283"/>
        </w:trPr>
        <w:tc>
          <w:tcPr>
            <w:tcW w:w="950" w:type="dxa"/>
          </w:tcPr>
          <w:p w:rsidR="00CA61E3" w:rsidRPr="007B4284" w:rsidRDefault="00CA61E3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CA61E3" w:rsidRPr="003C546E" w:rsidTr="00EC7DB5">
        <w:trPr>
          <w:trHeight w:val="283"/>
        </w:trPr>
        <w:tc>
          <w:tcPr>
            <w:tcW w:w="950" w:type="dxa"/>
            <w:vAlign w:val="center"/>
          </w:tcPr>
          <w:p w:rsidR="00CA61E3" w:rsidRPr="003C546E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46E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709" w:type="dxa"/>
            <w:vAlign w:val="center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CA61E3" w:rsidRPr="004B1F6A" w:rsidRDefault="00CA61E3" w:rsidP="003C5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F6A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:rsidR="007B4284" w:rsidRPr="00094E26" w:rsidRDefault="007B4284" w:rsidP="00C62F5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B4284" w:rsidRPr="00AA0593" w:rsidRDefault="007B4284">
      <w:pPr>
        <w:rPr>
          <w:rFonts w:ascii="Times New Roman" w:hAnsi="Times New Roman" w:cs="Times New Roman"/>
          <w:b/>
          <w:sz w:val="24"/>
          <w:szCs w:val="24"/>
        </w:rPr>
      </w:pPr>
      <w:r w:rsidRPr="00AA0593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CA61E3">
        <w:rPr>
          <w:rFonts w:ascii="Times New Roman" w:hAnsi="Times New Roman" w:cs="Times New Roman"/>
          <w:b/>
          <w:sz w:val="24"/>
          <w:szCs w:val="24"/>
        </w:rPr>
        <w:t>Összehasonlítás</w:t>
      </w:r>
      <w:r w:rsidRPr="00AA0593">
        <w:rPr>
          <w:rFonts w:ascii="Times New Roman" w:hAnsi="Times New Roman" w:cs="Times New Roman"/>
          <w:b/>
          <w:sz w:val="24"/>
          <w:szCs w:val="24"/>
        </w:rPr>
        <w:t>:</w:t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BA1E71">
        <w:rPr>
          <w:rFonts w:ascii="Times New Roman" w:hAnsi="Times New Roman" w:cs="Times New Roman"/>
          <w:b/>
          <w:sz w:val="24"/>
          <w:szCs w:val="24"/>
        </w:rPr>
        <w:tab/>
      </w:r>
      <w:r w:rsidR="00CA61E3">
        <w:rPr>
          <w:rFonts w:ascii="Times New Roman" w:hAnsi="Times New Roman" w:cs="Times New Roman"/>
          <w:b/>
          <w:sz w:val="24"/>
          <w:szCs w:val="24"/>
        </w:rPr>
        <w:tab/>
      </w:r>
      <w:r w:rsidR="00CA61E3">
        <w:rPr>
          <w:rFonts w:ascii="Times New Roman" w:hAnsi="Times New Roman" w:cs="Times New Roman"/>
          <w:b/>
          <w:sz w:val="24"/>
          <w:szCs w:val="24"/>
        </w:rPr>
        <w:tab/>
      </w:r>
      <w:r w:rsidR="00CA61E3">
        <w:rPr>
          <w:rFonts w:ascii="Times New Roman" w:hAnsi="Times New Roman" w:cs="Times New Roman"/>
          <w:b/>
          <w:sz w:val="24"/>
          <w:szCs w:val="24"/>
        </w:rPr>
        <w:tab/>
        <w:t xml:space="preserve">10 </w:t>
      </w:r>
      <w:r w:rsidR="00BA1E71">
        <w:rPr>
          <w:rFonts w:ascii="Times New Roman" w:hAnsi="Times New Roman" w:cs="Times New Roman"/>
          <w:b/>
          <w:sz w:val="24"/>
          <w:szCs w:val="24"/>
        </w:rPr>
        <w:t>p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CA61E3" w:rsidRPr="007B4284" w:rsidTr="00FE01DE">
        <w:trPr>
          <w:trHeight w:val="283"/>
        </w:trPr>
        <w:tc>
          <w:tcPr>
            <w:tcW w:w="950" w:type="dxa"/>
          </w:tcPr>
          <w:p w:rsidR="00CA61E3" w:rsidRPr="007B4284" w:rsidRDefault="00CA61E3" w:rsidP="003C54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" w:type="dxa"/>
            <w:vAlign w:val="center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" w:type="dxa"/>
          </w:tcPr>
          <w:p w:rsidR="00CA61E3" w:rsidRPr="00C62F52" w:rsidRDefault="00CA61E3" w:rsidP="003C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</w:tr>
      <w:tr w:rsidR="00CA61E3" w:rsidRPr="007B4284" w:rsidTr="00FE01DE">
        <w:trPr>
          <w:trHeight w:val="283"/>
        </w:trPr>
        <w:tc>
          <w:tcPr>
            <w:tcW w:w="950" w:type="dxa"/>
          </w:tcPr>
          <w:p w:rsidR="00CA61E3" w:rsidRPr="007B4284" w:rsidRDefault="00CA61E3" w:rsidP="00285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</w:p>
        </w:tc>
        <w:tc>
          <w:tcPr>
            <w:tcW w:w="737" w:type="dxa"/>
            <w:vAlign w:val="center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</w:p>
        </w:tc>
        <w:tc>
          <w:tcPr>
            <w:tcW w:w="737" w:type="dxa"/>
            <w:vAlign w:val="center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737" w:type="dxa"/>
            <w:vAlign w:val="center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&gt;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&lt;</w:t>
            </w:r>
          </w:p>
        </w:tc>
        <w:tc>
          <w:tcPr>
            <w:tcW w:w="737" w:type="dxa"/>
          </w:tcPr>
          <w:p w:rsidR="00CA61E3" w:rsidRPr="00CA61E3" w:rsidRDefault="00CA61E3" w:rsidP="002858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61E3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</w:tr>
    </w:tbl>
    <w:p w:rsidR="00CA61E3" w:rsidRPr="00984347" w:rsidRDefault="00CA61E3" w:rsidP="00984347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CA61E3" w:rsidRDefault="00CA61E3" w:rsidP="00CA61E3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 Feleletválasztás és számítás: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50"/>
        <w:gridCol w:w="737"/>
        <w:gridCol w:w="737"/>
        <w:gridCol w:w="876"/>
        <w:gridCol w:w="1657"/>
        <w:gridCol w:w="1050"/>
        <w:gridCol w:w="996"/>
        <w:gridCol w:w="1356"/>
      </w:tblGrid>
      <w:tr w:rsidR="00C41FC0" w:rsidRPr="007B4284" w:rsidTr="00DA0B54">
        <w:trPr>
          <w:trHeight w:val="283"/>
        </w:trPr>
        <w:tc>
          <w:tcPr>
            <w:tcW w:w="950" w:type="dxa"/>
            <w:vAlign w:val="center"/>
          </w:tcPr>
          <w:p w:rsidR="00C41FC0" w:rsidRPr="007B4284" w:rsidRDefault="00C41FC0" w:rsidP="00DA0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Kérdés</w:t>
            </w:r>
          </w:p>
        </w:tc>
        <w:tc>
          <w:tcPr>
            <w:tcW w:w="737" w:type="dxa"/>
            <w:vAlign w:val="center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" w:type="dxa"/>
            <w:vAlign w:val="center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76" w:type="dxa"/>
            <w:vAlign w:val="center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2.C</w:t>
            </w:r>
          </w:p>
        </w:tc>
        <w:tc>
          <w:tcPr>
            <w:tcW w:w="1657" w:type="dxa"/>
            <w:vAlign w:val="center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2F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50" w:type="dxa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3.C</w:t>
            </w:r>
          </w:p>
        </w:tc>
        <w:tc>
          <w:tcPr>
            <w:tcW w:w="996" w:type="dxa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4.B</w:t>
            </w:r>
          </w:p>
        </w:tc>
        <w:tc>
          <w:tcPr>
            <w:tcW w:w="1356" w:type="dxa"/>
          </w:tcPr>
          <w:p w:rsidR="00C41FC0" w:rsidRPr="00C62F52" w:rsidRDefault="00C41FC0" w:rsidP="00781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C41FC0" w:rsidRPr="007B4284" w:rsidTr="00DA0B54">
        <w:trPr>
          <w:trHeight w:val="283"/>
        </w:trPr>
        <w:tc>
          <w:tcPr>
            <w:tcW w:w="950" w:type="dxa"/>
            <w:vAlign w:val="center"/>
          </w:tcPr>
          <w:p w:rsidR="00C41FC0" w:rsidRPr="007B4284" w:rsidRDefault="00C41FC0" w:rsidP="00DA0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84">
              <w:rPr>
                <w:rFonts w:ascii="Times New Roman" w:hAnsi="Times New Roman" w:cs="Times New Roman"/>
                <w:b/>
                <w:sz w:val="24"/>
                <w:szCs w:val="24"/>
              </w:rPr>
              <w:t>Válasz</w:t>
            </w:r>
          </w:p>
        </w:tc>
        <w:tc>
          <w:tcPr>
            <w:tcW w:w="737" w:type="dxa"/>
            <w:vAlign w:val="center"/>
          </w:tcPr>
          <w:p w:rsidR="00C41FC0" w:rsidRPr="00CA61E3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737" w:type="dxa"/>
            <w:vAlign w:val="center"/>
          </w:tcPr>
          <w:p w:rsidR="00C41FC0" w:rsidRPr="00CA61E3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C41FC0" w:rsidRPr="00CA61E3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78,4%</w:t>
            </w:r>
          </w:p>
        </w:tc>
        <w:tc>
          <w:tcPr>
            <w:tcW w:w="1657" w:type="dxa"/>
            <w:vAlign w:val="center"/>
          </w:tcPr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7,69% 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70,32% 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21,97% 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050" w:type="dxa"/>
            <w:vAlign w:val="center"/>
          </w:tcPr>
          <w:p w:rsidR="00C41FC0" w:rsidRPr="00C41FC0" w:rsidRDefault="00C41FC0" w:rsidP="00C41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1,11dm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6" w:type="dxa"/>
            <w:vAlign w:val="center"/>
          </w:tcPr>
          <w:p w:rsidR="00C41FC0" w:rsidRDefault="00C41FC0" w:rsidP="00C41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47,36%</w:t>
            </w:r>
          </w:p>
          <w:p w:rsidR="00C41FC0" w:rsidRPr="00CA61E3" w:rsidRDefault="00C41FC0" w:rsidP="00C41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52,63%</w:t>
            </w:r>
          </w:p>
        </w:tc>
        <w:tc>
          <w:tcPr>
            <w:tcW w:w="1356" w:type="dxa"/>
          </w:tcPr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50%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38,9% 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  <w:p w:rsidR="00C41FC0" w:rsidRPr="00C41FC0" w:rsidRDefault="00C41FC0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11,1% AB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C41FC0" w:rsidRPr="007B4284" w:rsidTr="00DA0B54">
        <w:trPr>
          <w:trHeight w:val="340"/>
        </w:trPr>
        <w:tc>
          <w:tcPr>
            <w:tcW w:w="950" w:type="dxa"/>
            <w:vAlign w:val="center"/>
          </w:tcPr>
          <w:p w:rsidR="00C41FC0" w:rsidRPr="007B4284" w:rsidRDefault="00C41FC0" w:rsidP="00DA0B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Pont</w:t>
            </w:r>
          </w:p>
        </w:tc>
        <w:tc>
          <w:tcPr>
            <w:tcW w:w="737" w:type="dxa"/>
            <w:vAlign w:val="center"/>
          </w:tcPr>
          <w:p w:rsidR="00C41FC0" w:rsidRDefault="003B6BEE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0,25</w:t>
            </w:r>
          </w:p>
        </w:tc>
        <w:tc>
          <w:tcPr>
            <w:tcW w:w="737" w:type="dxa"/>
            <w:vAlign w:val="center"/>
          </w:tcPr>
          <w:p w:rsidR="00C41FC0" w:rsidRDefault="003B6BEE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0,25</w:t>
            </w:r>
          </w:p>
        </w:tc>
        <w:tc>
          <w:tcPr>
            <w:tcW w:w="876" w:type="dxa"/>
            <w:vAlign w:val="center"/>
          </w:tcPr>
          <w:p w:rsidR="00C41FC0" w:rsidRDefault="003B6BEE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0,25</w:t>
            </w:r>
          </w:p>
        </w:tc>
        <w:tc>
          <w:tcPr>
            <w:tcW w:w="1657" w:type="dxa"/>
            <w:vAlign w:val="center"/>
          </w:tcPr>
          <w:p w:rsidR="00C41FC0" w:rsidRDefault="003B6BEE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50" w:type="dxa"/>
            <w:vAlign w:val="center"/>
          </w:tcPr>
          <w:p w:rsidR="00C41FC0" w:rsidRDefault="003B6BEE" w:rsidP="00C41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0,25</w:t>
            </w:r>
          </w:p>
        </w:tc>
        <w:tc>
          <w:tcPr>
            <w:tcW w:w="996" w:type="dxa"/>
            <w:vAlign w:val="center"/>
          </w:tcPr>
          <w:p w:rsidR="00C41FC0" w:rsidRDefault="003B6BEE" w:rsidP="00C41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  <w:tc>
          <w:tcPr>
            <w:tcW w:w="1356" w:type="dxa"/>
          </w:tcPr>
          <w:p w:rsidR="00C41FC0" w:rsidRDefault="003B6BEE" w:rsidP="00781F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</w:tbl>
    <w:p w:rsidR="00CA61E3" w:rsidRDefault="00CA61E3" w:rsidP="0098434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61E3" w:rsidRDefault="00CA61E3" w:rsidP="00CA61E3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69363A">
        <w:rPr>
          <w:rFonts w:ascii="Times New Roman" w:hAnsi="Times New Roman" w:cs="Times New Roman"/>
          <w:b/>
          <w:bCs/>
          <w:sz w:val="24"/>
          <w:szCs w:val="24"/>
        </w:rPr>
        <w:t>MEGOLDÁS</w:t>
      </w:r>
    </w:p>
    <w:p w:rsidR="00CA61E3" w:rsidRPr="003B6BEE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V.1.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+ AgNO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→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AgCl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↓ + NaNO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="003B6BEE">
        <w:rPr>
          <w:rFonts w:ascii="Times New Roman" w:hAnsi="Times New Roman" w:cs="Times New Roman"/>
          <w:bCs/>
          <w:sz w:val="24"/>
          <w:szCs w:val="24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</w:rPr>
        <w:tab/>
        <w:t>(0,5 p)</w:t>
      </w:r>
    </w:p>
    <w:p w:rsidR="00CA61E3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M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      58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,5      170            143,5       85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- legyen „m” az oldatok tömege</w:t>
      </w:r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az AgNO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tömege= 3,4m/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100  g</w:t>
      </w:r>
      <w:proofErr w:type="gramEnd"/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ehhez szükséges 3,4m58,5/100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 xml:space="preserve">170 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NaCl</w:t>
      </w:r>
      <w:proofErr w:type="spellEnd"/>
    </w:p>
    <w:p w:rsidR="00CA61E3" w:rsidRPr="003B6BEE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-oldat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koncentrációja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c% = 3,4m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58,5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100/100m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 xml:space="preserve">170 =    </w:t>
      </w:r>
      <w:r w:rsidRPr="00162D77">
        <w:rPr>
          <w:rFonts w:ascii="Times New Roman" w:hAnsi="Times New Roman" w:cs="Times New Roman"/>
          <w:b/>
          <w:bCs/>
          <w:sz w:val="24"/>
          <w:szCs w:val="24"/>
        </w:rPr>
        <w:t xml:space="preserve">1,17% - </w:t>
      </w:r>
      <w:proofErr w:type="spellStart"/>
      <w:r w:rsidRPr="00162D77">
        <w:rPr>
          <w:rFonts w:ascii="Times New Roman" w:hAnsi="Times New Roman" w:cs="Times New Roman"/>
          <w:b/>
          <w:bCs/>
          <w:sz w:val="24"/>
          <w:szCs w:val="24"/>
        </w:rPr>
        <w:t>os</w:t>
      </w:r>
      <w:proofErr w:type="spellEnd"/>
      <w:r w:rsidRPr="00162D77">
        <w:rPr>
          <w:rFonts w:ascii="Times New Roman" w:hAnsi="Times New Roman" w:cs="Times New Roman"/>
          <w:b/>
          <w:bCs/>
          <w:sz w:val="24"/>
          <w:szCs w:val="24"/>
        </w:rPr>
        <w:t xml:space="preserve"> oldat</w:t>
      </w:r>
      <w:r w:rsidR="003B6BEE">
        <w:rPr>
          <w:rFonts w:ascii="Times New Roman" w:hAnsi="Times New Roman" w:cs="Times New Roman"/>
          <w:bCs/>
          <w:sz w:val="24"/>
          <w:szCs w:val="24"/>
        </w:rPr>
        <w:t xml:space="preserve">  (3,0 p)</w:t>
      </w:r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keletkezett NaNO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tömege: 85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3,4m/100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170 g NaNO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a végső oldatban</w:t>
      </w:r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az oldatból kivált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AgCl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csapadék tömege: 143,5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3,4m/100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 xml:space="preserve">170 g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AgCl</w:t>
      </w:r>
      <w:proofErr w:type="spellEnd"/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végső oldat tömege: 2m – 143,5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3,4m/17000 = 1,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9713m  g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oldat</w:t>
      </w:r>
    </w:p>
    <w:p w:rsidR="00CA61E3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- a végső oldat NaNO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tartalma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  c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% = 85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3,4m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>100/17000</w:t>
      </w:r>
      <w:r>
        <w:rPr>
          <w:rFonts w:ascii="Times New Roman" w:hAnsi="Times New Roman" w:cs="Times New Roman"/>
          <w:bCs/>
          <w:sz w:val="24"/>
          <w:szCs w:val="24"/>
        </w:rPr>
        <w:sym w:font="Wingdings" w:char="F09F"/>
      </w:r>
      <w:r>
        <w:rPr>
          <w:rFonts w:ascii="Times New Roman" w:hAnsi="Times New Roman" w:cs="Times New Roman"/>
          <w:bCs/>
          <w:sz w:val="24"/>
          <w:szCs w:val="24"/>
        </w:rPr>
        <w:t xml:space="preserve">1,9713m = </w:t>
      </w:r>
      <w:r w:rsidRPr="00A25A1F">
        <w:rPr>
          <w:rFonts w:ascii="Times New Roman" w:hAnsi="Times New Roman" w:cs="Times New Roman"/>
          <w:b/>
          <w:bCs/>
          <w:sz w:val="24"/>
          <w:szCs w:val="24"/>
        </w:rPr>
        <w:t>0,862 %-</w:t>
      </w:r>
      <w:proofErr w:type="spellStart"/>
      <w:r w:rsidRPr="00A25A1F">
        <w:rPr>
          <w:rFonts w:ascii="Times New Roman" w:hAnsi="Times New Roman" w:cs="Times New Roman"/>
          <w:b/>
          <w:bCs/>
          <w:sz w:val="24"/>
          <w:szCs w:val="24"/>
        </w:rPr>
        <w:t>os</w:t>
      </w:r>
      <w:proofErr w:type="spellEnd"/>
      <w:r w:rsidRPr="00A25A1F">
        <w:rPr>
          <w:rFonts w:ascii="Times New Roman" w:hAnsi="Times New Roman" w:cs="Times New Roman"/>
          <w:b/>
          <w:bCs/>
          <w:sz w:val="24"/>
          <w:szCs w:val="24"/>
        </w:rPr>
        <w:t xml:space="preserve"> NaNO</w:t>
      </w:r>
      <w:r w:rsidRPr="00A25A1F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A25A1F">
        <w:rPr>
          <w:rFonts w:ascii="Times New Roman" w:hAnsi="Times New Roman" w:cs="Times New Roman"/>
          <w:b/>
          <w:bCs/>
          <w:sz w:val="24"/>
          <w:szCs w:val="24"/>
        </w:rPr>
        <w:t xml:space="preserve"> old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B6BEE" w:rsidRPr="00A25A1F" w:rsidRDefault="003B6BEE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(4,0 p)</w:t>
      </w:r>
    </w:p>
    <w:p w:rsidR="00CA61E3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Pr="0090131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 A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)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Cu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+ 2 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→ CuSO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 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+2H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</w:t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  <w:t>(2,0 p)</w:t>
      </w:r>
    </w:p>
    <w:p w:rsidR="00CA61E3" w:rsidRPr="003B6BEE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B) CuSO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*</w:t>
      </w:r>
      <w:r w:rsidRPr="0069363A">
        <w:rPr>
          <w:rFonts w:ascii="Times New Roman" w:hAnsi="Times New Roman" w:cs="Times New Roman"/>
          <w:bCs/>
          <w:sz w:val="24"/>
          <w:szCs w:val="24"/>
          <w:lang w:val="en-US"/>
        </w:rPr>
        <w:t>xH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69363A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160+18x)12,82 = 3200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3B6BEE">
        <w:rPr>
          <w:rFonts w:ascii="Times New Roman" w:hAnsi="Times New Roman" w:cs="Times New Roman"/>
          <w:b/>
          <w:bCs/>
          <w:sz w:val="24"/>
          <w:szCs w:val="24"/>
          <w:lang w:val="en-US"/>
        </w:rPr>
        <w:t>x = 5</w:t>
      </w:r>
      <w:r w:rsidR="003B6BEE" w:rsidRPr="003B6BE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3B6BEE">
        <w:rPr>
          <w:rFonts w:ascii="Times New Roman" w:hAnsi="Times New Roman" w:cs="Times New Roman"/>
          <w:bCs/>
          <w:sz w:val="24"/>
          <w:szCs w:val="24"/>
          <w:lang w:val="en-US"/>
        </w:rPr>
        <w:tab/>
        <w:t>(1,5 p)</w:t>
      </w:r>
    </w:p>
    <w:p w:rsidR="00CA61E3" w:rsidRPr="00554B14" w:rsidRDefault="00CA61E3" w:rsidP="00CA61E3">
      <w:pPr>
        <w:spacing w:after="0"/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C)  c%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oldatban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m</w:t>
      </w:r>
      <w:r w:rsidRPr="000955D6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f</w:t>
      </w:r>
      <w:proofErr w:type="gramEnd"/>
      <w:r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 c (g) 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 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c/98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mól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= n H</w:t>
      </w:r>
      <w:r w:rsidRPr="0090131E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reakci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ó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</w:p>
    <w:p w:rsidR="00CA61E3" w:rsidRDefault="00CA61E3" w:rsidP="00CA61E3">
      <w:pPr>
        <w:spacing w:after="0"/>
        <w:ind w:firstLine="708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>n H</w:t>
      </w:r>
      <w:r w:rsidRPr="000955D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össz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(100-c +18</w:t>
      </w:r>
      <w:r w:rsidRPr="000955D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c/98)/18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>n CuSO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0,5 n H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c/196</w:t>
      </w:r>
    </w:p>
    <w:p w:rsidR="00CA61E3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>n CuSO</w:t>
      </w:r>
      <w:r w:rsidRPr="0069363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5</w:t>
      </w:r>
      <w:r w:rsidRPr="0090131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n H</w:t>
      </w:r>
      <w:r w:rsidRPr="000955D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össz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3B6BEE">
        <w:rPr>
          <w:rFonts w:ascii="Times New Roman" w:hAnsi="Times New Roman" w:cs="Times New Roman"/>
          <w:b/>
          <w:bCs/>
          <w:sz w:val="24"/>
          <w:szCs w:val="24"/>
        </w:rPr>
        <w:t>c = 78,4%</w:t>
      </w:r>
      <w:r w:rsidR="003B6BE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B6BEE" w:rsidRPr="00DA0B54">
        <w:rPr>
          <w:rFonts w:ascii="Times New Roman" w:hAnsi="Times New Roman" w:cs="Times New Roman"/>
          <w:bCs/>
          <w:sz w:val="24"/>
          <w:szCs w:val="24"/>
        </w:rPr>
        <w:t>(4,0 p)</w:t>
      </w:r>
    </w:p>
    <w:p w:rsidR="008D03C6" w:rsidRDefault="008D03C6" w:rsidP="00CA61E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8D03C6" w:rsidRDefault="008D03C6" w:rsidP="00CA61E3">
      <w:pPr>
        <w:spacing w:after="1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A61E3" w:rsidRPr="00DA0B54" w:rsidRDefault="00CA61E3" w:rsidP="00CA61E3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Pr="0090131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54B14">
        <w:rPr>
          <w:rFonts w:ascii="Times New Roman" w:hAnsi="Times New Roman" w:cs="Times New Roman"/>
          <w:bCs/>
          <w:sz w:val="24"/>
          <w:szCs w:val="24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90131E">
        <w:rPr>
          <w:rFonts w:ascii="Times New Roman" w:hAnsi="Times New Roman" w:cs="Times New Roman"/>
          <w:bCs/>
          <w:sz w:val="24"/>
          <w:szCs w:val="24"/>
        </w:rPr>
        <w:t>Cu</w:t>
      </w:r>
      <w:r>
        <w:rPr>
          <w:rFonts w:ascii="Times New Roman" w:hAnsi="Times New Roman" w:cs="Times New Roman"/>
          <w:bCs/>
          <w:sz w:val="24"/>
          <w:szCs w:val="24"/>
        </w:rPr>
        <w:t xml:space="preserve"> +8HNO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→ 3Cu(NO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+2NO+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4H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NO +1/2O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→ NO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  <w:t>(2,5 p)</w:t>
      </w:r>
    </w:p>
    <w:p w:rsidR="00CA61E3" w:rsidRDefault="00CA61E3" w:rsidP="00CA61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B)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pV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nRT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0,1MPa =10</w:t>
      </w:r>
      <w:r w:rsidRPr="000A371B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5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 = 1atm</w:t>
      </w:r>
    </w:p>
    <w:p w:rsidR="00CA61E3" w:rsidRDefault="00CA61E3" w:rsidP="00CA61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n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leveg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ő = 0,04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  <w:t>ebből     n O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0,0085 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és  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N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0,032 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</w:p>
    <w:p w:rsidR="00CA61E3" w:rsidRDefault="00CA61E3" w:rsidP="00CA61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1/64 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n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NO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=2/64*3 = 0,010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amely reagál 0,005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</w:t>
      </w:r>
      <w:r w:rsidRPr="00F1583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nel</w:t>
      </w:r>
      <w:proofErr w:type="spellEnd"/>
    </w:p>
    <w:p w:rsidR="00CA61E3" w:rsidRDefault="00CA61E3" w:rsidP="00CA61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reakció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végén a gázelegy tartalmaz: </w:t>
      </w:r>
    </w:p>
    <w:p w:rsidR="00CA61E3" w:rsidRDefault="00CA61E3" w:rsidP="00CA61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n </w:t>
      </w:r>
      <w:r w:rsidRPr="00F1583D">
        <w:rPr>
          <w:rFonts w:ascii="Times New Roman" w:hAnsi="Times New Roman" w:cs="Times New Roman"/>
          <w:bCs/>
          <w:sz w:val="24"/>
          <w:szCs w:val="24"/>
        </w:rPr>
        <w:t>O</w:t>
      </w:r>
      <w:r w:rsidRPr="00F1583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=</w:t>
      </w:r>
      <w:r w:rsidRPr="00F1583D">
        <w:rPr>
          <w:rFonts w:ascii="Times New Roman" w:hAnsi="Times New Roman" w:cs="Times New Roman"/>
          <w:bCs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,0085 - </w:t>
      </w:r>
      <w:r>
        <w:rPr>
          <w:rFonts w:ascii="Times New Roman" w:hAnsi="Times New Roman" w:cs="Times New Roman"/>
          <w:bCs/>
          <w:sz w:val="24"/>
          <w:szCs w:val="24"/>
        </w:rPr>
        <w:t xml:space="preserve">0,005 =0,0035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+ n N</w:t>
      </w:r>
      <w:r w:rsidRPr="000A371B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= 0,032 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+ n NO</w:t>
      </w:r>
      <w:r w:rsidRPr="00F1583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= 0,01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</w:p>
    <w:p w:rsidR="00CA61E3" w:rsidRPr="00DA0B54" w:rsidRDefault="00CA61E3" w:rsidP="00CA61E3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n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össz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= 0,0455 </w:t>
      </w:r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>%</w:t>
      </w:r>
      <w:proofErr w:type="gramEnd"/>
      <w:r w:rsidRPr="00554B14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Pr="00554B1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>= 7,69</w:t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ab/>
        <w:t>% N</w:t>
      </w:r>
      <w:r w:rsidRPr="00554B1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  </w:t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>=70,32         % NO</w:t>
      </w:r>
      <w:r w:rsidRPr="00554B14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554B14">
        <w:rPr>
          <w:rFonts w:ascii="Times New Roman" w:hAnsi="Times New Roman" w:cs="Times New Roman"/>
          <w:b/>
          <w:bCs/>
          <w:sz w:val="24"/>
          <w:szCs w:val="24"/>
        </w:rPr>
        <w:t xml:space="preserve"> =21,97</w:t>
      </w:r>
      <w:r w:rsidR="00DA0B54">
        <w:rPr>
          <w:rFonts w:ascii="Times New Roman" w:hAnsi="Times New Roman" w:cs="Times New Roman"/>
          <w:bCs/>
          <w:sz w:val="24"/>
          <w:szCs w:val="24"/>
        </w:rPr>
        <w:tab/>
        <w:t>(4,5 p)</w:t>
      </w:r>
    </w:p>
    <w:p w:rsidR="00CA61E3" w:rsidRPr="00DA0B54" w:rsidRDefault="00CA61E3" w:rsidP="00CA61E3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C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)  1V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= 0,0455*0,082*298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B71AC">
        <w:rPr>
          <w:rFonts w:ascii="Times New Roman" w:hAnsi="Times New Roman" w:cs="Times New Roman"/>
          <w:b/>
          <w:bCs/>
          <w:sz w:val="24"/>
          <w:szCs w:val="24"/>
        </w:rPr>
        <w:t>V = 1,11 dm</w:t>
      </w:r>
      <w:r w:rsidRPr="00BB71A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="00DA0B54">
        <w:rPr>
          <w:rFonts w:ascii="Times New Roman" w:hAnsi="Times New Roman" w:cs="Times New Roman"/>
          <w:bCs/>
          <w:sz w:val="24"/>
          <w:szCs w:val="24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</w:rPr>
        <w:tab/>
        <w:t>(1,0 p)</w:t>
      </w:r>
    </w:p>
    <w:p w:rsidR="00CA61E3" w:rsidRPr="001E1DCA" w:rsidRDefault="00CA61E3" w:rsidP="00CA61E3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V.</w:t>
      </w:r>
      <w:r w:rsidRPr="00F275A4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Pr="00554B14">
        <w:rPr>
          <w:rFonts w:ascii="Times New Roman" w:hAnsi="Times New Roman" w:cs="Times New Roman"/>
          <w:bCs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 H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→ Fe + H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                                       x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mól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1E1D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FeO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 72</w:t>
      </w:r>
    </w:p>
    <w:p w:rsidR="00CA61E3" w:rsidRPr="001E1DCA" w:rsidRDefault="00CA61E3" w:rsidP="00CA61E3">
      <w:pPr>
        <w:spacing w:after="0" w:line="276" w:lineRule="auto"/>
        <w:ind w:firstLine="708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Fe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+3H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→ 2Fe +3H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   y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mól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Fe</w:t>
      </w:r>
      <w:r w:rsidRPr="001E1D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1E1D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M</w:t>
      </w:r>
      <w:r w:rsidRPr="001E1DCA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Fe2O3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=160</w:t>
      </w:r>
    </w:p>
    <w:p w:rsidR="00CA61E3" w:rsidRPr="00DA0B54" w:rsidRDefault="00CA61E3" w:rsidP="00CA61E3">
      <w:pPr>
        <w:spacing w:after="0" w:line="276" w:lineRule="auto"/>
        <w:ind w:firstLine="708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2FeO +1/2O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→Fe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Pr="00F275A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="00DA0B54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="00DA0B54">
        <w:rPr>
          <w:rFonts w:ascii="Times New Roman" w:hAnsi="Times New Roman" w:cs="Times New Roman"/>
          <w:bCs/>
          <w:sz w:val="24"/>
          <w:szCs w:val="24"/>
          <w:lang w:val="en-US"/>
        </w:rPr>
        <w:tab/>
        <w:t>(2,25 p)</w:t>
      </w:r>
    </w:p>
    <w:p w:rsidR="00CA61E3" w:rsidRDefault="00DA0B54" w:rsidP="00DA0B54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B) </w:t>
      </w:r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spellStart"/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>reduk</w:t>
      </w:r>
      <w:r w:rsidR="00CA61E3">
        <w:rPr>
          <w:rFonts w:ascii="Times New Roman" w:hAnsi="Times New Roman" w:cs="Times New Roman"/>
          <w:bCs/>
          <w:sz w:val="24"/>
          <w:szCs w:val="24"/>
        </w:rPr>
        <w:t>áláskor</w:t>
      </w:r>
      <w:proofErr w:type="spellEnd"/>
      <w:r w:rsidR="00CA61E3">
        <w:rPr>
          <w:rFonts w:ascii="Times New Roman" w:hAnsi="Times New Roman" w:cs="Times New Roman"/>
          <w:bCs/>
          <w:sz w:val="24"/>
          <w:szCs w:val="24"/>
        </w:rPr>
        <w:t xml:space="preserve"> a tömegcsökkenés a kivont oxigén: (16x</w:t>
      </w:r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>+48</w:t>
      </w:r>
      <w:proofErr w:type="gramStart"/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>y)g</w:t>
      </w:r>
      <w:proofErr w:type="gramEnd"/>
    </w:p>
    <w:p w:rsidR="00CA61E3" w:rsidRPr="00554B14" w:rsidRDefault="00CA61E3" w:rsidP="00CA61E3">
      <w:pPr>
        <w:spacing w:after="120"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oxid</w:t>
      </w:r>
      <w:r>
        <w:rPr>
          <w:rFonts w:ascii="Times New Roman" w:hAnsi="Times New Roman" w:cs="Times New Roman"/>
          <w:bCs/>
          <w:sz w:val="24"/>
          <w:szCs w:val="24"/>
        </w:rPr>
        <w:t>áláskor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tömeg növekedés: 8x gramm</w:t>
      </w:r>
      <w:r>
        <w:rPr>
          <w:rFonts w:ascii="Times New Roman" w:hAnsi="Times New Roman" w:cs="Times New Roman"/>
          <w:bCs/>
          <w:sz w:val="24"/>
          <w:szCs w:val="24"/>
        </w:rPr>
        <w:tab/>
        <w:t>8x =1/5(16x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+48y)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1E1DCA">
        <w:rPr>
          <w:rFonts w:ascii="Times New Roman" w:hAnsi="Times New Roman" w:cs="Times New Roman"/>
          <w:b/>
          <w:bCs/>
          <w:sz w:val="24"/>
          <w:szCs w:val="24"/>
          <w:lang w:val="en-US"/>
        </w:rPr>
        <w:t>x = 2y</w:t>
      </w:r>
    </w:p>
    <w:p w:rsidR="00CA61E3" w:rsidRDefault="00DA0B54" w:rsidP="00CA61E3">
      <w:pPr>
        <w:spacing w:after="12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</w:t>
      </w:r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2*72g FeO+160gFe</w:t>
      </w:r>
      <w:r w:rsidR="00CA61E3" w:rsidRPr="009C0C5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CA61E3" w:rsidRPr="009C0C5D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3</w:t>
      </w:r>
      <w:r w:rsidR="00CA61E3">
        <w:rPr>
          <w:rFonts w:ascii="Times New Roman" w:hAnsi="Times New Roman" w:cs="Times New Roman"/>
          <w:bCs/>
          <w:sz w:val="24"/>
          <w:szCs w:val="24"/>
          <w:lang w:val="en-US"/>
        </w:rPr>
        <w:t>.................100%</w:t>
      </w:r>
    </w:p>
    <w:p w:rsidR="00CA61E3" w:rsidRDefault="00CA61E3" w:rsidP="00DA0B54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144 g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....................... ..............a%                    </w:t>
      </w:r>
      <w:r w:rsidRPr="009C0C5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a= 47,36% </w:t>
      </w:r>
      <w:proofErr w:type="spellStart"/>
      <w:proofErr w:type="gramStart"/>
      <w:r w:rsidRPr="009C0C5D">
        <w:rPr>
          <w:rFonts w:ascii="Times New Roman" w:hAnsi="Times New Roman" w:cs="Times New Roman"/>
          <w:b/>
          <w:bCs/>
          <w:sz w:val="24"/>
          <w:szCs w:val="24"/>
          <w:lang w:val="en-US"/>
        </w:rPr>
        <w:t>FeO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,  b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= 52,63% Fe</w:t>
      </w:r>
      <w:r w:rsidRPr="009C0C5D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O</w:t>
      </w:r>
      <w:r w:rsidRPr="009C0C5D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en-US"/>
        </w:rPr>
        <w:t>3</w:t>
      </w:r>
    </w:p>
    <w:p w:rsidR="00DA0B54" w:rsidRPr="00DA0B54" w:rsidRDefault="00DA0B54" w:rsidP="00CA61E3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  <w:t>(5,0 p)</w:t>
      </w:r>
    </w:p>
    <w:p w:rsidR="00CA61E3" w:rsidRPr="00554B14" w:rsidRDefault="00CA61E3" w:rsidP="00CA61E3">
      <w:pPr>
        <w:pStyle w:val="Default"/>
        <w:spacing w:line="276" w:lineRule="auto"/>
      </w:pPr>
      <w:r>
        <w:rPr>
          <w:b/>
          <w:bCs/>
          <w:lang w:val="en-US"/>
        </w:rPr>
        <w:t>V.</w:t>
      </w:r>
      <w:r w:rsidRPr="009C0C5D">
        <w:rPr>
          <w:b/>
          <w:bCs/>
          <w:lang w:val="en-US"/>
        </w:rPr>
        <w:t>5</w:t>
      </w:r>
      <w:r>
        <w:rPr>
          <w:b/>
          <w:bCs/>
          <w:lang w:val="en-US"/>
        </w:rPr>
        <w:t>.</w:t>
      </w:r>
      <w:r w:rsidRPr="000040B3">
        <w:t xml:space="preserve"> </w:t>
      </w:r>
      <w:r>
        <w:rPr>
          <w:sz w:val="23"/>
          <w:szCs w:val="23"/>
        </w:rPr>
        <w:t xml:space="preserve">Ha </w:t>
      </w:r>
      <w:proofErr w:type="spellStart"/>
      <w:r>
        <w:rPr>
          <w:sz w:val="23"/>
          <w:szCs w:val="23"/>
        </w:rPr>
        <w:t>nyomás</w:t>
      </w:r>
      <w:proofErr w:type="spellEnd"/>
      <w:r>
        <w:rPr>
          <w:sz w:val="23"/>
          <w:szCs w:val="23"/>
        </w:rPr>
        <w:t xml:space="preserve"> 10,0%-</w:t>
      </w:r>
      <w:proofErr w:type="spellStart"/>
      <w:r>
        <w:rPr>
          <w:sz w:val="23"/>
          <w:szCs w:val="23"/>
        </w:rPr>
        <w:t>kal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csökken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az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anyagmennyiség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ilyen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arányban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csökken</w:t>
      </w:r>
      <w:proofErr w:type="spellEnd"/>
      <w:r>
        <w:rPr>
          <w:sz w:val="23"/>
          <w:szCs w:val="23"/>
        </w:rPr>
        <w:t xml:space="preserve">. </w:t>
      </w:r>
    </w:p>
    <w:p w:rsidR="00CA61E3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Volt x mol A</w:t>
      </w:r>
      <w:r>
        <w:rPr>
          <w:sz w:val="16"/>
          <w:szCs w:val="16"/>
        </w:rPr>
        <w:t xml:space="preserve">2 </w:t>
      </w:r>
      <w:proofErr w:type="spellStart"/>
      <w:r>
        <w:rPr>
          <w:sz w:val="23"/>
          <w:szCs w:val="23"/>
        </w:rPr>
        <w:t>és</w:t>
      </w:r>
      <w:proofErr w:type="spellEnd"/>
      <w:r>
        <w:rPr>
          <w:sz w:val="23"/>
          <w:szCs w:val="23"/>
        </w:rPr>
        <w:t xml:space="preserve"> x mol B</w:t>
      </w:r>
      <w:r>
        <w:rPr>
          <w:sz w:val="16"/>
          <w:szCs w:val="16"/>
        </w:rPr>
        <w:t xml:space="preserve">2 </w:t>
      </w:r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vagyis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azonos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anyagmennyiségű</w:t>
      </w:r>
      <w:proofErr w:type="spellEnd"/>
      <w:r>
        <w:rPr>
          <w:sz w:val="23"/>
          <w:szCs w:val="23"/>
        </w:rPr>
        <w:t xml:space="preserve">) </w:t>
      </w:r>
    </w:p>
    <w:p w:rsidR="00CA61E3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proofErr w:type="spellStart"/>
      <w:r>
        <w:rPr>
          <w:sz w:val="23"/>
          <w:szCs w:val="23"/>
        </w:rPr>
        <w:t>Az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egyensúlyi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elegyben</w:t>
      </w:r>
      <w:proofErr w:type="spellEnd"/>
      <w:r>
        <w:rPr>
          <w:sz w:val="23"/>
          <w:szCs w:val="23"/>
        </w:rPr>
        <w:t>:   A</w:t>
      </w:r>
      <w:r>
        <w:rPr>
          <w:sz w:val="16"/>
          <w:szCs w:val="16"/>
        </w:rPr>
        <w:t>2</w:t>
      </w:r>
      <w:r>
        <w:rPr>
          <w:sz w:val="23"/>
          <w:szCs w:val="23"/>
        </w:rPr>
        <w:t>: (x – y) mol,   B</w:t>
      </w:r>
      <w:r>
        <w:rPr>
          <w:sz w:val="16"/>
          <w:szCs w:val="16"/>
        </w:rPr>
        <w:t>2</w:t>
      </w:r>
      <w:r>
        <w:rPr>
          <w:sz w:val="23"/>
          <w:szCs w:val="23"/>
        </w:rPr>
        <w:t>: (x – 3y) mol   AB</w:t>
      </w:r>
      <w:r>
        <w:rPr>
          <w:sz w:val="16"/>
          <w:szCs w:val="16"/>
        </w:rPr>
        <w:t>3</w:t>
      </w:r>
      <w:r>
        <w:rPr>
          <w:sz w:val="23"/>
          <w:szCs w:val="23"/>
        </w:rPr>
        <w:t xml:space="preserve">: 2y mol </w:t>
      </w:r>
      <w:proofErr w:type="spellStart"/>
      <w:r>
        <w:rPr>
          <w:sz w:val="23"/>
          <w:szCs w:val="23"/>
        </w:rPr>
        <w:t>gáz</w:t>
      </w:r>
      <w:proofErr w:type="spellEnd"/>
      <w:r>
        <w:rPr>
          <w:sz w:val="23"/>
          <w:szCs w:val="23"/>
        </w:rPr>
        <w:t xml:space="preserve"> van </w:t>
      </w:r>
    </w:p>
    <w:p w:rsidR="00CA61E3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A 10%-os </w:t>
      </w:r>
      <w:proofErr w:type="spellStart"/>
      <w:r>
        <w:rPr>
          <w:sz w:val="23"/>
          <w:szCs w:val="23"/>
        </w:rPr>
        <w:t>anyagmennyiség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csökkenés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miatt</w:t>
      </w:r>
      <w:proofErr w:type="spellEnd"/>
      <w:r>
        <w:rPr>
          <w:sz w:val="23"/>
          <w:szCs w:val="23"/>
        </w:rPr>
        <w:t xml:space="preserve"> a 2x mol </w:t>
      </w:r>
      <w:proofErr w:type="spellStart"/>
      <w:r>
        <w:rPr>
          <w:sz w:val="23"/>
          <w:szCs w:val="23"/>
        </w:rPr>
        <w:t>gázból</w:t>
      </w:r>
      <w:proofErr w:type="spellEnd"/>
      <w:r>
        <w:rPr>
          <w:sz w:val="23"/>
          <w:szCs w:val="23"/>
        </w:rPr>
        <w:t xml:space="preserve"> 1,80x </w:t>
      </w:r>
      <w:proofErr w:type="spellStart"/>
      <w:r>
        <w:rPr>
          <w:sz w:val="23"/>
          <w:szCs w:val="23"/>
        </w:rPr>
        <w:t>gáz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keletkezik</w:t>
      </w:r>
      <w:proofErr w:type="spellEnd"/>
      <w:r>
        <w:rPr>
          <w:sz w:val="23"/>
          <w:szCs w:val="23"/>
        </w:rPr>
        <w:t xml:space="preserve">. </w:t>
      </w:r>
    </w:p>
    <w:p w:rsidR="00CA61E3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(x – y) + (x – 3y) + 2y = 1,80x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y = 0,100x </w:t>
      </w:r>
    </w:p>
    <w:p w:rsidR="00CA61E3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proofErr w:type="spellStart"/>
      <w:r>
        <w:rPr>
          <w:sz w:val="23"/>
          <w:szCs w:val="23"/>
        </w:rPr>
        <w:t>Az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egyensúlyi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elegy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összetétele</w:t>
      </w:r>
      <w:proofErr w:type="spellEnd"/>
      <w:r>
        <w:rPr>
          <w:sz w:val="23"/>
          <w:szCs w:val="23"/>
        </w:rPr>
        <w:t xml:space="preserve">: </w:t>
      </w:r>
      <w:r>
        <w:rPr>
          <w:sz w:val="23"/>
          <w:szCs w:val="23"/>
        </w:rPr>
        <w:tab/>
        <w:t>A</w:t>
      </w:r>
      <w:r>
        <w:rPr>
          <w:sz w:val="16"/>
          <w:szCs w:val="16"/>
        </w:rPr>
        <w:t xml:space="preserve">2 </w:t>
      </w:r>
      <w:r>
        <w:rPr>
          <w:sz w:val="23"/>
          <w:szCs w:val="23"/>
        </w:rPr>
        <w:t>= 0,90x    B</w:t>
      </w:r>
      <w:r>
        <w:rPr>
          <w:sz w:val="16"/>
          <w:szCs w:val="16"/>
        </w:rPr>
        <w:t xml:space="preserve">2 </w:t>
      </w:r>
      <w:r>
        <w:rPr>
          <w:sz w:val="23"/>
          <w:szCs w:val="23"/>
        </w:rPr>
        <w:t>= 0,70x    AB</w:t>
      </w:r>
      <w:r>
        <w:rPr>
          <w:sz w:val="16"/>
          <w:szCs w:val="16"/>
        </w:rPr>
        <w:t xml:space="preserve">3 </w:t>
      </w:r>
      <w:r>
        <w:rPr>
          <w:sz w:val="23"/>
          <w:szCs w:val="23"/>
        </w:rPr>
        <w:t xml:space="preserve">= 0,20x </w:t>
      </w:r>
    </w:p>
    <w:p w:rsidR="00CA61E3" w:rsidRPr="00554B14" w:rsidRDefault="00CA61E3" w:rsidP="00CA61E3">
      <w:pPr>
        <w:pStyle w:val="Default"/>
        <w:spacing w:line="276" w:lineRule="auto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proofErr w:type="spellStart"/>
      <w:r>
        <w:rPr>
          <w:sz w:val="23"/>
          <w:szCs w:val="23"/>
        </w:rPr>
        <w:t>Az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anyagmennyiség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százalékos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összetétel</w:t>
      </w:r>
      <w:proofErr w:type="spellEnd"/>
      <w:r>
        <w:rPr>
          <w:sz w:val="23"/>
          <w:szCs w:val="23"/>
        </w:rPr>
        <w:t xml:space="preserve">:    </w:t>
      </w:r>
      <w:r>
        <w:rPr>
          <w:b/>
          <w:bCs/>
          <w:sz w:val="23"/>
          <w:szCs w:val="23"/>
        </w:rPr>
        <w:t>50,0 mol% A</w:t>
      </w:r>
      <w:r w:rsidRPr="00B435A8">
        <w:rPr>
          <w:b/>
          <w:bCs/>
          <w:sz w:val="23"/>
          <w:szCs w:val="23"/>
          <w:vertAlign w:val="subscript"/>
        </w:rPr>
        <w:t>2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    </w:t>
      </w:r>
      <w:r>
        <w:rPr>
          <w:b/>
          <w:bCs/>
          <w:sz w:val="23"/>
          <w:szCs w:val="23"/>
        </w:rPr>
        <w:t>38,9 mol% B</w:t>
      </w:r>
      <w:r w:rsidRPr="00B435A8">
        <w:rPr>
          <w:b/>
          <w:bCs/>
          <w:sz w:val="23"/>
          <w:szCs w:val="23"/>
          <w:vertAlign w:val="subscript"/>
        </w:rPr>
        <w:t>2</w:t>
      </w:r>
      <w:r>
        <w:rPr>
          <w:b/>
          <w:bCs/>
          <w:sz w:val="23"/>
          <w:szCs w:val="23"/>
        </w:rPr>
        <w:t xml:space="preserve">    11,1 mol% AB</w:t>
      </w:r>
      <w:r w:rsidRPr="00B435A8">
        <w:rPr>
          <w:b/>
          <w:bCs/>
          <w:sz w:val="23"/>
          <w:szCs w:val="23"/>
          <w:vertAlign w:val="subscript"/>
        </w:rPr>
        <w:t>3</w:t>
      </w:r>
      <w:r>
        <w:rPr>
          <w:b/>
          <w:bCs/>
          <w:sz w:val="23"/>
          <w:szCs w:val="23"/>
        </w:rPr>
        <w:t xml:space="preserve"> </w:t>
      </w:r>
    </w:p>
    <w:p w:rsidR="00CA61E3" w:rsidRPr="001E1DCA" w:rsidRDefault="00F5276D" w:rsidP="00CA61E3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(7,5 p)</w:t>
      </w:r>
    </w:p>
    <w:p w:rsidR="00CA61E3" w:rsidRDefault="00CA61E3" w:rsidP="00CA61E3"/>
    <w:p w:rsidR="00746348" w:rsidRPr="00746348" w:rsidRDefault="00746348" w:rsidP="00CA61E3">
      <w:pPr>
        <w:spacing w:after="120"/>
        <w:jc w:val="right"/>
        <w:rPr>
          <w:rFonts w:ascii="Times New Roman" w:hAnsi="Times New Roman" w:cs="Times New Roman"/>
          <w:i/>
        </w:rPr>
      </w:pPr>
      <w:r w:rsidRPr="00746348">
        <w:rPr>
          <w:rFonts w:ascii="Times New Roman" w:hAnsi="Times New Roman" w:cs="Times New Roman"/>
          <w:i/>
        </w:rPr>
        <w:t xml:space="preserve">Dr. </w:t>
      </w:r>
      <w:proofErr w:type="spellStart"/>
      <w:r w:rsidRPr="00746348">
        <w:rPr>
          <w:rFonts w:ascii="Times New Roman" w:hAnsi="Times New Roman" w:cs="Times New Roman"/>
          <w:i/>
        </w:rPr>
        <w:t>Donáth</w:t>
      </w:r>
      <w:proofErr w:type="spellEnd"/>
      <w:r w:rsidRPr="00746348">
        <w:rPr>
          <w:rFonts w:ascii="Times New Roman" w:hAnsi="Times New Roman" w:cs="Times New Roman"/>
          <w:i/>
        </w:rPr>
        <w:t xml:space="preserve">-Nagy Gabriella, </w:t>
      </w:r>
      <w:r w:rsidR="009B4F72">
        <w:rPr>
          <w:rFonts w:ascii="Times New Roman" w:hAnsi="Times New Roman" w:cs="Times New Roman"/>
          <w:i/>
        </w:rPr>
        <w:t xml:space="preserve">a </w:t>
      </w:r>
      <w:r w:rsidRPr="00746348">
        <w:rPr>
          <w:rFonts w:ascii="Times New Roman" w:hAnsi="Times New Roman" w:cs="Times New Roman"/>
          <w:i/>
        </w:rPr>
        <w:t>versenybizottság elnöke</w:t>
      </w:r>
    </w:p>
    <w:sectPr w:rsidR="00746348" w:rsidRPr="00746348" w:rsidSect="00C62F52">
      <w:pgSz w:w="11906" w:h="16838"/>
      <w:pgMar w:top="454" w:right="1021" w:bottom="3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284"/>
    <w:rsid w:val="000457FC"/>
    <w:rsid w:val="00094E26"/>
    <w:rsid w:val="001C592B"/>
    <w:rsid w:val="001C607A"/>
    <w:rsid w:val="001C7832"/>
    <w:rsid w:val="00232E2A"/>
    <w:rsid w:val="002C7465"/>
    <w:rsid w:val="002E57BE"/>
    <w:rsid w:val="003B6BEE"/>
    <w:rsid w:val="003C546E"/>
    <w:rsid w:val="003C55A7"/>
    <w:rsid w:val="004B1F6A"/>
    <w:rsid w:val="004B3B84"/>
    <w:rsid w:val="0057237F"/>
    <w:rsid w:val="00746348"/>
    <w:rsid w:val="007B4284"/>
    <w:rsid w:val="008D03C6"/>
    <w:rsid w:val="00953CA3"/>
    <w:rsid w:val="00984347"/>
    <w:rsid w:val="009B4F72"/>
    <w:rsid w:val="00A2569A"/>
    <w:rsid w:val="00A642D8"/>
    <w:rsid w:val="00AA0593"/>
    <w:rsid w:val="00BA1E71"/>
    <w:rsid w:val="00C06AF9"/>
    <w:rsid w:val="00C41FC0"/>
    <w:rsid w:val="00C62F52"/>
    <w:rsid w:val="00CA61E3"/>
    <w:rsid w:val="00D35A8A"/>
    <w:rsid w:val="00D76B10"/>
    <w:rsid w:val="00DA0B54"/>
    <w:rsid w:val="00E72E04"/>
    <w:rsid w:val="00E848C8"/>
    <w:rsid w:val="00F5276D"/>
    <w:rsid w:val="00FF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C6D1"/>
  <w15:chartTrackingRefBased/>
  <w15:docId w15:val="{665F9C4C-BA48-499A-BE11-42D71785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428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284"/>
    <w:pPr>
      <w:ind w:left="720"/>
      <w:contextualSpacing/>
    </w:pPr>
  </w:style>
  <w:style w:type="table" w:styleId="Rcsostblzat">
    <w:name w:val="Table Grid"/>
    <w:basedOn w:val="Normltblzat"/>
    <w:uiPriority w:val="39"/>
    <w:rsid w:val="007B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72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37F"/>
  </w:style>
  <w:style w:type="paragraph" w:styleId="Buborkszveg">
    <w:name w:val="Balloon Text"/>
    <w:basedOn w:val="Norml"/>
    <w:link w:val="BuborkszvegChar"/>
    <w:uiPriority w:val="99"/>
    <w:semiHidden/>
    <w:unhideWhenUsed/>
    <w:rsid w:val="00746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3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A61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446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2019-05-08T06:57:00Z</cp:lastPrinted>
  <dcterms:created xsi:type="dcterms:W3CDTF">2019-05-08T05:10:00Z</dcterms:created>
  <dcterms:modified xsi:type="dcterms:W3CDTF">2019-05-09T14:32:00Z</dcterms:modified>
</cp:coreProperties>
</file>